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textAlignment w:val="auto"/>
        <w:rPr>
          <w:rFonts w:cs="Times New Roman"/>
          <w:b/>
          <w:bCs/>
          <w:color w:val="FF0000"/>
          <w:u w:val="single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109220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pt;margin-top:8.6pt;height:0pt;width:464.25pt;z-index:251663360;mso-width-relative:page;mso-height-relative:page;" filled="f" stroked="t" coordsize="21600,21600" o:gfxdata="UEsDBAoAAAAAAIdO4kAAAAAAAAAAAAAAAAAEAAAAZHJzL1BLAwQUAAAACACHTuJAiqqQfdQAAAAI&#10;AQAADwAAAGRycy9kb3ducmV2LnhtbE2PMU/DMBCFdyT+g3WV2FonqYCQxumA1KVbSyVWNz7iqPY5&#10;ip22+fccYoDpdO89vfuu3t69E1ccYx9IQb7KQCC1wfTUKTh97JYliJg0Ge0CoYIZI2ybx4daVybc&#10;6IDXY+oEl1CstAKb0lBJGVuLXsdVGJDY+wqj14nXsZNm1Dcu904WWfYive6JL1g94LvF9nKcvIL9&#10;3qb5oP3n+tnsiuk0u/IScqWeFnm2AZHwnv7C8IPP6NAw0zlMZKJwCpZlwUnWX3my/1ZkaxDnX0E2&#10;tfz/QPMNUEsDBBQAAAAIAIdO4kA8A5zo6AEAALIDAAAOAAAAZHJzL2Uyb0RvYy54bWytU82O0zAQ&#10;viPxDpbvNNldFdqo6R62KhcElYAHmDpOYsl/8nib9iV4ASRucOLInbdh9zEYO20XlsseyMEZj2e+&#10;8ffNeHG9N5rtZEDlbM0vJiVn0grXKNvV/OOH9YsZZxjBNqCdlTU/SOTXy+fPFoOv5KXrnW5kYARi&#10;sRp8zfsYfVUUKHppACfOS0uHrQsGIm1DVzQBBkI3urgsy5fF4ELjgxMSkbyr8ZAfEcNTAF3bKiFX&#10;TtwaaeOIGqSGSJSwVx75Mt+2baWI79oWZWS65sQ05pWKkL1Na7FcQNUF8L0SxyvAU67wiJMBZano&#10;GWoFEdhtUP9AGSWCQ9fGiXCmGIlkRYjFRflIm/c9eJm5kNToz6Lj/4MVb3ebwFRT8yvOLBhq+N3n&#10;H78+fb3/+YXWu+/f2FUSafBYUeyN3YTjDv0mJMb7Npj0Jy5sn4U9nIWV+8gEOaez+XT+asqZOJ0V&#10;D4k+YHwtnWHJqLlWNnGGCnZvMFIxCj2FJLd1a6V17pu2bKARnpdTaqcAGsaWhoBM44kQ2o4z0B1N&#10;uYghQ6LTqknpCQhDt73Rge2AZmO9LulLTKncX2Gp9gqwH+Py0Tg1RkV6CFqZms9S8ilbWwJJeo0K&#10;JWvrmkMWLvuplbnMcezSrPy5z9kPT235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qqkH3UAAAA&#10;CAEAAA8AAAAAAAAAAQAgAAAAIgAAAGRycy9kb3ducmV2LnhtbFBLAQIUABQAAAAIAIdO4kA8A5zo&#10;6AEAALIDAAAOAAAAAAAAAAEAIAAAACMBAABkcnMvZTJvRG9jLnhtbFBLBQYAAAAABgAGAFkBAAB9&#10;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6"/>
        <w:tblpPr w:leftFromText="180" w:rightFromText="180" w:vertAnchor="text" w:horzAnchor="page" w:tblpX="1550" w:tblpY="788"/>
        <w:tblOverlap w:val="never"/>
        <w:tblW w:w="87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230"/>
        <w:gridCol w:w="1290"/>
        <w:gridCol w:w="25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52"/>
                <w:highlight w:val="none"/>
              </w:rPr>
              <w:t>安徽省土木建筑学会十届理事会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52"/>
                <w:highlight w:val="none"/>
                <w:lang w:eastAsia="zh-CN"/>
              </w:rPr>
              <w:t>个人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52"/>
                <w:highlight w:val="none"/>
              </w:rPr>
              <w:t>会员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52"/>
                <w:highlight w:val="none"/>
                <w:lang w:eastAsia="zh-CN"/>
              </w:rPr>
              <w:t>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安徽安博建筑设计有限公司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安徽贝丁信息科技有限公司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安徽恒信建设工程管理有限公司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梁德江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安徽建达岩土工程有限公司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储江生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安徽建工地产阜阳有限公司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安徽建工集团工程建设分公司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刘余德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安徽建工集团有限公司工程建设公司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安徽康姆电子科技有限公司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任义康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安徽空港经济示范区管理办公室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安徽两淮建设有限责任公司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安徽鲁班建设投资集团有限公司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汤传余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安徽马钢工程技术集团有限公司设计研究院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叶玉奇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安徽马钢工程技术集团有限公司设计研究院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王亚楠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安徽马钢工程技术集团有限公司设计研究院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安徽宁欣稀土合金材料科技有限公司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安徽农业大学林学与园林学院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安徽诺电网能科技有限公司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龚海峰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安徽省池州市房产局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章彬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安徽省电力公司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安徽省电力设计院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聂小斌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安徽省电力设计院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安徽省电力设计院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安徽省高速地产集团有限公司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丁平光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安徽省高速地产集团有限公司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安徽省工业工程设计院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陈皖伦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安徽省化工设计院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解紫城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安徽省化工设计院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安徽省化工设计院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安徽省化工设计院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安徽省化工设计院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安徽省化工设计院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范苗苗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安徽省建设管理有限公司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胡进春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安徽省建筑工程质量第二监督检测站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郑惟武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安徽省建筑工程质量第二监督检测站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徐少成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安徽省建筑工程质量第二监督检测站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费广清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安徽省交通规划设计总院股份有限公司建筑分院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安徽省交通规划设计总院股份有限公司建筑分院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安徽省民用建筑设计研究院有限公司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安徽省施工图审查有限公司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洪承禹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安徽省长丰县住房与城乡建设局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褚作勇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许丛蓉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洪城城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严鹏举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方智勇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姚亚楠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孙银行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葛广洲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成为松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潘孝兵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安徽水安建设集团股份有限公司综合设计院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安徽威斯贝尔智能科技有限公司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仲思源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安徽维安建筑工程施工图有限公司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安徽芜铜长江高速公路有限公司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安徽新时代建筑设计有限公司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张友利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安徽新时代建筑设计有限公司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安徽星辰规划建筑有限公司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安徽星辰规划建筑有限公司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安徽星辰规划建筑有限公司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麻长亮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安徽岩土工程有限责任公司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倪晋贵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安徽一舟电子科技股份有限公司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安徽一舟电子科技股份有限公司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吕晚霞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安徽中安消防设备安装有限公司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安徽中规建筑设计有限公司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孙正荣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安庆市城乡规划设计院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安庆市城乡规划设计院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余诺亚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安庆市城乡规划设计院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胡召阳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安庆市建筑工程施工图审查有限公司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汪淑琴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北京中厦建筑设计研究院有限公司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北京中外建建筑设计有限公司安徽分公司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丁振龙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北京中外建建筑设计有限公司安徽分公司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邱双双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北京中外建建筑设计有限公司安徽分公司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北京中外建建筑设计有限公司安徽分公司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北京中外建建筑设计有限公司安徽分公司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邓茂瑞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北京中外建建筑设计有限公司安徽分公司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江成文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北京中外建建筑设计有限公司安徽分公司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北京中外建建筑设计有限公司安徽分公司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饶兴斌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北京中外建建筑设计有限公司安徽分公司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许曼娟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北京中外建建筑设计有限公司安徽分公司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徐继超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北京中外建建筑设计有限公司安徽分公司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 w:colFirst="1" w:colLast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广东博意建筑设计院合肥分院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广东博意建筑设计院合肥分院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沈成立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广东博意建筑设计院合肥分院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陈韩流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广东博意建筑设计院合肥分院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广东博意建筑设计院合肥分院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雷洋洋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广东博意建筑设计院合肥分院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查媛媛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贵州泰永长征技术股份有限公司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合肥城建发展股份有限公司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颜志仁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合肥电力规划设计院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周亮亮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合肥电力规划设计院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杨仁宇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合肥电力规划设计院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合肥鼎通电力设计咨询有限公司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合肥慧合电气技术咨询有限公司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合肥开创通信技术有限公司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合肥联信电源有限公司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叶倩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章俊龙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李仕田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尤一波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吕晨阳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钱万益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胡海丽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朱道强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项丽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合肥热电集团有限公司设计研究院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杨未华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合肥市轨道交通建设工程质量安全监督站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合肥市抗震办公室（市底下管网办）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李彬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合肥水泥研究设计院有限公司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王崇昊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合肥香馨建设集团有限公司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淮南联合大学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淮南煤矿勘察设计院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淮南煤矿勘察设计院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方庆玲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淮南市规划设计研究院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熊元亭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淮南市建筑勘察设计研究院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淮南市建筑勘察设计研究院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淮南市建筑勘察设计研究院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黄宝胜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淮南市施工图审查中心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科大乾延科技有限公司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利亚德光电股份有限公司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方恒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六安市建筑工程施工图设计文件审查中心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马鞍山十七冶工程科技有限责任公司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钱元弟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新型建材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锐捷网络股份有限公司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上海爱谱华顿电子科技（集团）有限公司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上海创霖建筑规划设计有限公司合肥分公司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任国锋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上海创霖建筑规划设计有限公司合肥分公司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上海市政工程设计研究总院第六设计院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桂跃武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上海市政工程设计研究总院第六设计院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上海市政工程设计研究总院第六设计院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上海市政工程设计研究总院第六设计院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丁海平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上海市政工程设计研究总院第六设计院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王岩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上海市政工程设计研究总院第六设计院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唐红军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上海市政工程设计研究总院第六设计院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上海市政工程设计研究总院第六设计院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上海市政工程设计研究总院第六设计院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方呈林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上海市政工程设计研究总院第六设计院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邓珊珊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上海尤安建筑股份有限公司安徽分公司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程宏泉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上海正尔智能科技股份有限公司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深圳市国际印象建筑设计有限公司安徽分公司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张守冲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施耐德万高（天津）电气设备有限公司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颜庆海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施耐德万高（天津）电气设备有限公司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马四辈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世源科技工程有限公司合肥分公司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伍遵荣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苏州苏大建筑规划设计有限责任公司合肥分公司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五矿矿业（安徽）工程设计有限公司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五矿矿业（安徽）工程设计有限公司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信地置业（合肥）有限公司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义城建设集团有限公司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银江股份有限公司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浙江恒泰建筑设计院有限公司安徽分公司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杨盼盼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浙江华洲国际设计公司芜湖分公司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中国能源建设集团安徽省电力设计院有限公司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中国十七冶集团有限公司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杜元华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中国十七冶集团有限公司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徐友超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中国十七冶集团有限公司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杨傲然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徐宏伟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结构┋钢结构┋岩土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建筑┋智能┋新建材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建筑┋结构┋智能┋新建材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建筑┋智能┋新建材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中国烟草总公司合肥设计院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中国移动通信集团设计院有限公司安徽分公司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时庆兵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中国移动通信集团设计院有限公司安徽分公司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中国移动通信集团设计院有限公司安徽分公司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冯红梅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中国移动通信集团设计院有限公司安徽分公司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张贺新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中机意园工程科技股份有限公司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徐新军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中机意园工程科技股份有限公司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中机意园工程科技股份有限公司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李发展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中机意园工程科技股份有限公司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中机意园工程科技股份有限公司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中机意园工程科技股份有限公司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中机意园工程科技股份有限公司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中机意园工程科技股份有限公司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中机意园工程科技股份有限公司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中煤矿山建设集团有限责任公司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中煤矿山建设集团有限责任公司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中煤矿山建设集团有限责任公司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陆鹏举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中煤矿山建设集团有限责任公司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彭传飞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中煤矿山建设集团有限责任公司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中煤矿山建设集团有限责任公司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周树清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中轻建设（安徽）设计工程有限公司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中轻建设（安徽）设计工程有限公司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侯淑慧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中轻建设（安徽）设计工程有限公司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康治理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中轻建设（安徽）设计工程有限公司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中轻建设（安徽）设计工程有限公司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中轻建设（安徽）设计工程有限公司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付双苗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中轻建设（安徽）设计工程有限公司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重庆卓创国际工程设计安徽分公司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</w:tr>
      <w:bookmarkEnd w:id="0"/>
    </w:tbl>
    <w:p>
      <w:pPr>
        <w:jc w:val="center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  <w:lang w:eastAsia="zh-C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22872"/>
    <w:rsid w:val="01D26B7F"/>
    <w:rsid w:val="07600A3A"/>
    <w:rsid w:val="07AA3156"/>
    <w:rsid w:val="07F24575"/>
    <w:rsid w:val="0B821BF9"/>
    <w:rsid w:val="11D31C48"/>
    <w:rsid w:val="11FC4170"/>
    <w:rsid w:val="136736B5"/>
    <w:rsid w:val="18025B79"/>
    <w:rsid w:val="1B86742B"/>
    <w:rsid w:val="1BC279ED"/>
    <w:rsid w:val="1D2F5ABC"/>
    <w:rsid w:val="22BF5738"/>
    <w:rsid w:val="2732722B"/>
    <w:rsid w:val="2A21787A"/>
    <w:rsid w:val="2CD94706"/>
    <w:rsid w:val="2D207958"/>
    <w:rsid w:val="2D7A3F87"/>
    <w:rsid w:val="2D9F06A8"/>
    <w:rsid w:val="31922872"/>
    <w:rsid w:val="31D60399"/>
    <w:rsid w:val="332A75D6"/>
    <w:rsid w:val="3397595B"/>
    <w:rsid w:val="33D07476"/>
    <w:rsid w:val="35412EAE"/>
    <w:rsid w:val="3B732A8B"/>
    <w:rsid w:val="3CD5543F"/>
    <w:rsid w:val="3DEC64DC"/>
    <w:rsid w:val="4009010A"/>
    <w:rsid w:val="42B072C4"/>
    <w:rsid w:val="48031C9A"/>
    <w:rsid w:val="48AE0EA8"/>
    <w:rsid w:val="4AC07F24"/>
    <w:rsid w:val="516034F6"/>
    <w:rsid w:val="51D94149"/>
    <w:rsid w:val="540243D7"/>
    <w:rsid w:val="54D24707"/>
    <w:rsid w:val="5C386F1E"/>
    <w:rsid w:val="64843A29"/>
    <w:rsid w:val="65F9402E"/>
    <w:rsid w:val="697079BF"/>
    <w:rsid w:val="6C1D4A8F"/>
    <w:rsid w:val="6CC00F56"/>
    <w:rsid w:val="6DD752AB"/>
    <w:rsid w:val="6E7835BC"/>
    <w:rsid w:val="6E8672B7"/>
    <w:rsid w:val="6F532DA3"/>
    <w:rsid w:val="7042258D"/>
    <w:rsid w:val="72C83A8B"/>
    <w:rsid w:val="75940C9B"/>
    <w:rsid w:val="76732048"/>
    <w:rsid w:val="78220B1C"/>
    <w:rsid w:val="78E8154F"/>
    <w:rsid w:val="79895D99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2020-11-03T08:48:00Z</dcterms:created>
  <dc:creator>Administrator</dc:creator>
  <cp:lastModifiedBy>宅。</cp:lastModifiedBy>
  <dcterms:modified xsi:type="dcterms:W3CDTF">2021-01-13T07:31:14Z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